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93796" w14:textId="77777777" w:rsidR="003C00B6" w:rsidRDefault="003C00B6" w:rsidP="003C00B6">
      <w:pPr>
        <w:spacing w:before="120"/>
        <w:jc w:val="right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  <w:b/>
        </w:rPr>
        <w:t>Allegato A – Domanda di partecipazione</w:t>
      </w:r>
    </w:p>
    <w:p w14:paraId="44562FF0" w14:textId="77777777" w:rsidR="003C00B6" w:rsidRDefault="003C00B6" w:rsidP="003C00B6">
      <w:pPr>
        <w:spacing w:after="0" w:line="240" w:lineRule="auto"/>
        <w:ind w:left="5670"/>
        <w:rPr>
          <w:rFonts w:ascii="Book Antiqua" w:hAnsi="Book Antiqua" w:cs="Book Antiqua"/>
        </w:rPr>
      </w:pPr>
    </w:p>
    <w:p w14:paraId="3979D7BD" w14:textId="77777777" w:rsidR="003C00B6" w:rsidRDefault="003C00B6" w:rsidP="003C00B6">
      <w:pPr>
        <w:spacing w:after="0" w:line="240" w:lineRule="auto"/>
        <w:ind w:left="567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Spettabile</w:t>
      </w:r>
    </w:p>
    <w:p w14:paraId="1256476D" w14:textId="77777777" w:rsidR="003C00B6" w:rsidRDefault="00C3251C" w:rsidP="003C00B6">
      <w:pPr>
        <w:spacing w:after="0" w:line="240" w:lineRule="auto"/>
        <w:ind w:left="567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GAC Isole di Sicilia</w:t>
      </w:r>
    </w:p>
    <w:p w14:paraId="12FEEB4E" w14:textId="77777777" w:rsidR="00C3251C" w:rsidRDefault="00C3251C" w:rsidP="003C00B6">
      <w:pPr>
        <w:spacing w:after="0" w:line="240" w:lineRule="auto"/>
        <w:ind w:left="5670"/>
        <w:rPr>
          <w:rFonts w:ascii="Book Antiqua" w:hAnsi="Book Antiqua" w:cs="Book Antiqua"/>
        </w:rPr>
      </w:pPr>
      <w:proofErr w:type="gramStart"/>
      <w:r>
        <w:rPr>
          <w:rFonts w:ascii="Book Antiqua" w:hAnsi="Book Antiqua" w:cs="Book Antiqua"/>
        </w:rPr>
        <w:t>c</w:t>
      </w:r>
      <w:proofErr w:type="gramEnd"/>
      <w:r>
        <w:rPr>
          <w:rFonts w:ascii="Book Antiqua" w:hAnsi="Book Antiqua" w:cs="Book Antiqua"/>
        </w:rPr>
        <w:t>/o Comune di Favignana</w:t>
      </w:r>
    </w:p>
    <w:p w14:paraId="5895C67B" w14:textId="77777777" w:rsidR="003C00B6" w:rsidRDefault="00C3251C" w:rsidP="003C00B6">
      <w:pPr>
        <w:spacing w:after="0" w:line="240" w:lineRule="auto"/>
        <w:ind w:left="567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P.zza Europa</w:t>
      </w:r>
    </w:p>
    <w:p w14:paraId="04EC50E7" w14:textId="77777777" w:rsidR="003C00B6" w:rsidRDefault="003C00B6" w:rsidP="003C00B6">
      <w:pPr>
        <w:spacing w:after="0" w:line="240" w:lineRule="auto"/>
        <w:ind w:left="5670"/>
      </w:pPr>
      <w:r>
        <w:rPr>
          <w:rFonts w:ascii="Book Antiqua" w:hAnsi="Book Antiqua" w:cs="Book Antiqua"/>
        </w:rPr>
        <w:t>9</w:t>
      </w:r>
      <w:r w:rsidR="00C3251C">
        <w:rPr>
          <w:rFonts w:ascii="Book Antiqua" w:hAnsi="Book Antiqua" w:cs="Book Antiqua"/>
        </w:rPr>
        <w:t>1012 Favignana</w:t>
      </w:r>
      <w:r>
        <w:rPr>
          <w:rFonts w:ascii="Book Antiqua" w:hAnsi="Book Antiqua" w:cs="Book Antiqua"/>
        </w:rPr>
        <w:t>(</w:t>
      </w:r>
      <w:r w:rsidR="00C3251C">
        <w:rPr>
          <w:rFonts w:ascii="Book Antiqua" w:hAnsi="Book Antiqua" w:cs="Book Antiqua"/>
        </w:rPr>
        <w:t>TP</w:t>
      </w:r>
      <w:r>
        <w:rPr>
          <w:rFonts w:ascii="Book Antiqua" w:hAnsi="Book Antiqua" w:cs="Book Antiqua"/>
        </w:rPr>
        <w:t>)</w:t>
      </w:r>
    </w:p>
    <w:p w14:paraId="78E856D3" w14:textId="77777777" w:rsidR="003C00B6" w:rsidRDefault="003978EF" w:rsidP="00C3251C">
      <w:pPr>
        <w:ind w:left="5670"/>
      </w:pPr>
      <w:hyperlink r:id="rId6" w:history="1">
        <w:r w:rsidR="00D23B7A" w:rsidRPr="00E14F7F">
          <w:rPr>
            <w:rStyle w:val="Collegamentoipertestuale"/>
          </w:rPr>
          <w:t>info@pec.gacisoledisicilia.it</w:t>
        </w:r>
      </w:hyperlink>
      <w:bookmarkStart w:id="0" w:name="OLE_LINK1"/>
      <w:bookmarkStart w:id="1" w:name="OLE_LINK2"/>
    </w:p>
    <w:p w14:paraId="0457E39A" w14:textId="77777777" w:rsidR="00D23B7A" w:rsidRDefault="00D23B7A" w:rsidP="00C3251C">
      <w:pPr>
        <w:ind w:left="5670"/>
        <w:rPr>
          <w:rFonts w:ascii="Book Antiqua" w:hAnsi="Book Antiqua" w:cs="Book Antiqua"/>
          <w:b/>
          <w:bCs/>
        </w:rPr>
      </w:pPr>
    </w:p>
    <w:p w14:paraId="3AC343AB" w14:textId="77777777" w:rsidR="003C00B6" w:rsidRPr="009F7221" w:rsidRDefault="003C00B6" w:rsidP="002C1D4A">
      <w:pPr>
        <w:ind w:left="993" w:hanging="993"/>
        <w:jc w:val="both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 xml:space="preserve">Oggetto: </w:t>
      </w:r>
      <w:r>
        <w:rPr>
          <w:rFonts w:ascii="Book Antiqua" w:hAnsi="Book Antiqua" w:cs="Book Antiqua"/>
          <w:b/>
          <w:bCs/>
        </w:rPr>
        <w:tab/>
      </w:r>
      <w:r w:rsidR="009F7221">
        <w:rPr>
          <w:rFonts w:ascii="Book Antiqua" w:hAnsi="Book Antiqua" w:cs="Book Antiqua"/>
          <w:b/>
          <w:bCs/>
        </w:rPr>
        <w:t>D</w:t>
      </w:r>
      <w:r w:rsidR="000A3C81">
        <w:rPr>
          <w:rFonts w:ascii="Book Antiqua" w:hAnsi="Book Antiqua" w:cs="Book Antiqua"/>
          <w:b/>
          <w:bCs/>
        </w:rPr>
        <w:t>omanda di partecipazione al b</w:t>
      </w:r>
      <w:r w:rsidR="000A3C81" w:rsidRPr="009302E8">
        <w:rPr>
          <w:rFonts w:ascii="Book Antiqua" w:hAnsi="Book Antiqua"/>
          <w:b/>
          <w:bCs/>
        </w:rPr>
        <w:t xml:space="preserve">ando </w:t>
      </w:r>
      <w:proofErr w:type="gramStart"/>
      <w:r w:rsidR="000A3C81" w:rsidRPr="009302E8">
        <w:rPr>
          <w:rFonts w:ascii="Book Antiqua" w:hAnsi="Book Antiqua"/>
          <w:b/>
          <w:bCs/>
        </w:rPr>
        <w:t>relativo alla</w:t>
      </w:r>
      <w:proofErr w:type="gramEnd"/>
      <w:r w:rsidR="000A3C81" w:rsidRPr="009302E8">
        <w:rPr>
          <w:rFonts w:ascii="Book Antiqua" w:hAnsi="Book Antiqua"/>
          <w:b/>
          <w:bCs/>
        </w:rPr>
        <w:t xml:space="preserve"> procedura ristretta per l’affidamento </w:t>
      </w:r>
      <w:r w:rsidR="000A3C81">
        <w:rPr>
          <w:rFonts w:ascii="Book Antiqua" w:hAnsi="Book Antiqua" w:cs="Book Antiqua"/>
          <w:b/>
          <w:bCs/>
        </w:rPr>
        <w:t>del “</w:t>
      </w:r>
      <w:r w:rsidR="000A3C81">
        <w:rPr>
          <w:rFonts w:ascii="Book Antiqua" w:hAnsi="Book Antiqua" w:cs="Book Antiqua"/>
          <w:b/>
          <w:bCs/>
          <w:color w:val="000000"/>
          <w:lang w:eastAsia="en-US"/>
        </w:rPr>
        <w:t xml:space="preserve">servizio </w:t>
      </w:r>
      <w:r w:rsidR="000A3C81" w:rsidRPr="00D67CB8">
        <w:rPr>
          <w:rFonts w:ascii="Book Antiqua" w:hAnsi="Book Antiqua" w:cs="Arial"/>
          <w:b/>
          <w:bCs/>
          <w:color w:val="000000"/>
          <w:lang w:eastAsia="en-US"/>
        </w:rPr>
        <w:t xml:space="preserve">di </w:t>
      </w:r>
      <w:r w:rsidR="000A3C81">
        <w:rPr>
          <w:rFonts w:ascii="Book Antiqua" w:hAnsi="Book Antiqua"/>
          <w:b/>
          <w:bCs/>
          <w:lang w:eastAsia="en-US"/>
        </w:rPr>
        <w:t xml:space="preserve">fornitura di alcuni beni ed attrezzature per l’infrastrutturazione minore dei luoghi di sbarco dei comuni del </w:t>
      </w:r>
      <w:proofErr w:type="spellStart"/>
      <w:r w:rsidR="00067E41">
        <w:rPr>
          <w:rFonts w:ascii="Book Antiqua" w:hAnsi="Book Antiqua"/>
          <w:b/>
          <w:bCs/>
          <w:lang w:eastAsia="en-US"/>
        </w:rPr>
        <w:t>G</w:t>
      </w:r>
      <w:r w:rsidR="000A3C81">
        <w:rPr>
          <w:rFonts w:ascii="Book Antiqua" w:hAnsi="Book Antiqua"/>
          <w:b/>
          <w:bCs/>
          <w:lang w:eastAsia="en-US"/>
        </w:rPr>
        <w:t>ac</w:t>
      </w:r>
      <w:proofErr w:type="spellEnd"/>
      <w:r w:rsidR="000A3C81">
        <w:rPr>
          <w:rFonts w:ascii="Book Antiqua" w:hAnsi="Book Antiqua"/>
          <w:b/>
          <w:bCs/>
          <w:lang w:eastAsia="en-US"/>
        </w:rPr>
        <w:t xml:space="preserve"> </w:t>
      </w:r>
      <w:r w:rsidR="00067E41">
        <w:rPr>
          <w:rFonts w:ascii="Book Antiqua" w:hAnsi="Book Antiqua"/>
          <w:b/>
          <w:bCs/>
          <w:lang w:eastAsia="en-US"/>
        </w:rPr>
        <w:t>I</w:t>
      </w:r>
      <w:r w:rsidR="000A3C81">
        <w:rPr>
          <w:rFonts w:ascii="Book Antiqua" w:hAnsi="Book Antiqua"/>
          <w:b/>
          <w:bCs/>
          <w:lang w:eastAsia="en-US"/>
        </w:rPr>
        <w:t xml:space="preserve">sole di </w:t>
      </w:r>
      <w:r w:rsidR="00067E41">
        <w:rPr>
          <w:rFonts w:ascii="Book Antiqua" w:hAnsi="Book Antiqua"/>
          <w:b/>
          <w:bCs/>
          <w:lang w:eastAsia="en-US"/>
        </w:rPr>
        <w:t>S</w:t>
      </w:r>
      <w:r w:rsidR="000A3C81">
        <w:rPr>
          <w:rFonts w:ascii="Book Antiqua" w:hAnsi="Book Antiqua"/>
          <w:b/>
          <w:bCs/>
          <w:lang w:eastAsia="en-US"/>
        </w:rPr>
        <w:t xml:space="preserve">icilia </w:t>
      </w:r>
      <w:r w:rsidR="000A3C81">
        <w:rPr>
          <w:rFonts w:ascii="Book Antiqua" w:hAnsi="Book Antiqua" w:cs="Arial"/>
          <w:b/>
          <w:bCs/>
          <w:color w:val="000000"/>
          <w:lang w:eastAsia="en-US"/>
        </w:rPr>
        <w:t xml:space="preserve">- </w:t>
      </w:r>
      <w:r w:rsidR="000A3C81" w:rsidRPr="00D67CB8">
        <w:rPr>
          <w:rFonts w:ascii="Book Antiqua" w:hAnsi="Book Antiqua" w:cs="Arial"/>
          <w:b/>
          <w:bCs/>
          <w:color w:val="000000"/>
          <w:lang w:eastAsia="en-US"/>
        </w:rPr>
        <w:t>azione 1.</w:t>
      </w:r>
      <w:r w:rsidR="000A3C81">
        <w:rPr>
          <w:rFonts w:ascii="Book Antiqua" w:hAnsi="Book Antiqua" w:cs="Arial"/>
          <w:b/>
          <w:bCs/>
          <w:color w:val="000000"/>
          <w:lang w:eastAsia="en-US"/>
        </w:rPr>
        <w:t>3</w:t>
      </w:r>
      <w:r w:rsidR="000A3C81" w:rsidRPr="00D67CB8">
        <w:rPr>
          <w:rFonts w:ascii="Book Antiqua" w:hAnsi="Book Antiqua" w:cs="Arial"/>
          <w:b/>
          <w:bCs/>
          <w:color w:val="000000"/>
          <w:lang w:eastAsia="en-US"/>
        </w:rPr>
        <w:t xml:space="preserve"> del </w:t>
      </w:r>
      <w:r w:rsidR="00067E41">
        <w:rPr>
          <w:rFonts w:ascii="Book Antiqua" w:hAnsi="Book Antiqua" w:cs="Arial"/>
          <w:b/>
          <w:bCs/>
          <w:color w:val="000000"/>
          <w:lang w:eastAsia="en-US"/>
        </w:rPr>
        <w:t>PSL</w:t>
      </w:r>
      <w:r w:rsidR="000A3C81">
        <w:rPr>
          <w:rFonts w:ascii="Book Antiqua" w:hAnsi="Book Antiqua" w:cs="Arial"/>
          <w:b/>
          <w:bCs/>
          <w:color w:val="000000"/>
          <w:lang w:eastAsia="en-US"/>
        </w:rPr>
        <w:t xml:space="preserve"> </w:t>
      </w:r>
      <w:bookmarkEnd w:id="0"/>
      <w:bookmarkEnd w:id="1"/>
      <w:r w:rsidR="000A3C81">
        <w:rPr>
          <w:rFonts w:ascii="Book Antiqua" w:hAnsi="Book Antiqua" w:cs="Arial"/>
          <w:b/>
          <w:bCs/>
          <w:color w:val="000000"/>
          <w:lang w:eastAsia="en-US"/>
        </w:rPr>
        <w:t xml:space="preserve">- </w:t>
      </w:r>
      <w:r w:rsidR="00FF50B1">
        <w:rPr>
          <w:rFonts w:ascii="Book Antiqua" w:hAnsi="Book Antiqua" w:cs="Arial"/>
          <w:b/>
          <w:bCs/>
          <w:color w:val="000000"/>
          <w:lang w:eastAsia="en-US"/>
        </w:rPr>
        <w:t>CUP</w:t>
      </w:r>
      <w:r w:rsidR="000A3C81" w:rsidRPr="00B7553B">
        <w:rPr>
          <w:rFonts w:ascii="Book Antiqua" w:hAnsi="Book Antiqua" w:cs="Arial"/>
          <w:b/>
          <w:lang w:eastAsia="en-US"/>
        </w:rPr>
        <w:t xml:space="preserve">: </w:t>
      </w:r>
      <w:r w:rsidR="00067E41">
        <w:rPr>
          <w:rFonts w:ascii="Book Antiqua" w:hAnsi="Book Antiqua" w:cs="Arial"/>
          <w:b/>
          <w:lang w:eastAsia="en-US"/>
        </w:rPr>
        <w:t xml:space="preserve">G64I14000180009 </w:t>
      </w:r>
      <w:r w:rsidR="00FF50B1">
        <w:rPr>
          <w:rFonts w:ascii="Book Antiqua" w:hAnsi="Book Antiqua" w:cs="Arial"/>
          <w:b/>
          <w:lang w:eastAsia="en-US"/>
        </w:rPr>
        <w:t>- CIG</w:t>
      </w:r>
      <w:r w:rsidR="000A3C81">
        <w:rPr>
          <w:rFonts w:ascii="Book Antiqua" w:hAnsi="Book Antiqua" w:cs="Arial"/>
          <w:b/>
          <w:lang w:eastAsia="en-US"/>
        </w:rPr>
        <w:t>:</w:t>
      </w:r>
      <w:r w:rsidR="009F7221">
        <w:rPr>
          <w:rFonts w:ascii="Book Antiqua" w:hAnsi="Book Antiqua" w:cs="Arial"/>
          <w:b/>
          <w:lang w:eastAsia="en-US"/>
        </w:rPr>
        <w:t xml:space="preserve"> </w:t>
      </w:r>
      <w:r w:rsidR="009F7221" w:rsidRPr="009F7221">
        <w:rPr>
          <w:rFonts w:ascii="Book Antiqua" w:hAnsi="Book Antiqua"/>
          <w:b/>
        </w:rPr>
        <w:t>606831324E</w:t>
      </w:r>
    </w:p>
    <w:p w14:paraId="7007BDDA" w14:textId="77777777" w:rsidR="003C00B6" w:rsidRDefault="003C00B6" w:rsidP="003C00B6">
      <w:pPr>
        <w:rPr>
          <w:rFonts w:ascii="Book Antiqua" w:hAnsi="Book Antiqua" w:cs="Book Antiqua"/>
          <w:b/>
          <w:bCs/>
        </w:rPr>
      </w:pPr>
    </w:p>
    <w:p w14:paraId="740B4004" w14:textId="77777777" w:rsidR="003C00B6" w:rsidRDefault="003C00B6" w:rsidP="003C00B6">
      <w:pPr>
        <w:autoSpaceDE w:val="0"/>
        <w:spacing w:before="120" w:after="120" w:line="360" w:lineRule="auto"/>
        <w:jc w:val="both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  <w:b/>
          <w:bCs/>
        </w:rPr>
        <w:tab/>
      </w:r>
      <w:r>
        <w:rPr>
          <w:rFonts w:ascii="Book Antiqua" w:hAnsi="Book Antiqua" w:cs="Book Antiqua"/>
        </w:rPr>
        <w:t>Il sottoscritto__________________________________________________, nato il ____________  a  ________________________________ (_____), residente nel Comune di _______________ (_____), Via/Piazza ___________________________________________________________________________, in qualità di (titolare, legale rappresentante, ...)___________________________________________ del soggetto proponente ____________________________________________________________________ con sede legale ________________________, CAP _______, Via __________________________, n._____, Telefono  __________________________________, Fax _____________________________________, PEC _______________________________________, P. IVA ___________________________________, C.F. _____________________________;</w:t>
      </w:r>
    </w:p>
    <w:p w14:paraId="6EA3C1FA" w14:textId="77777777" w:rsidR="003C00B6" w:rsidRDefault="003C00B6" w:rsidP="003C00B6">
      <w:pPr>
        <w:autoSpaceDE w:val="0"/>
        <w:spacing w:before="120" w:after="120" w:line="300" w:lineRule="exact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</w:rPr>
        <w:t xml:space="preserve">Ai sensi degli articoli 46, 47, 71, 75 e 77 del D.P.R. n. 445 del 28 dicembre 2000, come modificato da ultimo dalla Legge n. 3 del 16 gennaio 2003, </w:t>
      </w:r>
      <w:r>
        <w:rPr>
          <w:rFonts w:ascii="Book Antiqua" w:hAnsi="Book Antiqua" w:cs="Book Antiqua"/>
          <w:b/>
          <w:u w:val="single"/>
        </w:rPr>
        <w:t>CONSAPEVOLE</w:t>
      </w:r>
      <w:r>
        <w:rPr>
          <w:rFonts w:ascii="Book Antiqua" w:hAnsi="Book Antiqua" w:cs="Book Antiqua"/>
          <w:b/>
        </w:rPr>
        <w:t xml:space="preserve"> delle sanzioni penali previste dall'articolo 76 del medesimo D.P.R. 445/2000, per le ipotesi di falsità in atti e dichiarazioni mendaci ivi indicate e, informato ai sensi dell’articolo 13 del </w:t>
      </w:r>
      <w:proofErr w:type="spellStart"/>
      <w:r>
        <w:rPr>
          <w:rFonts w:ascii="Book Antiqua" w:hAnsi="Book Antiqua" w:cs="Book Antiqua"/>
          <w:b/>
        </w:rPr>
        <w:t>D.Lgs.</w:t>
      </w:r>
      <w:proofErr w:type="spellEnd"/>
      <w:r>
        <w:rPr>
          <w:rFonts w:ascii="Book Antiqua" w:hAnsi="Book Antiqua" w:cs="Book Antiqua"/>
          <w:b/>
        </w:rPr>
        <w:t xml:space="preserve"> n. 196 del 30 giugno 2003</w:t>
      </w:r>
      <w:r>
        <w:rPr>
          <w:rFonts w:ascii="Book Antiqua" w:hAnsi="Book Antiqua" w:cs="Book Antiqua"/>
        </w:rPr>
        <w:t>;</w:t>
      </w:r>
    </w:p>
    <w:p w14:paraId="1B557CA6" w14:textId="77777777" w:rsidR="003C00B6" w:rsidRDefault="003C00B6" w:rsidP="003C00B6">
      <w:pPr>
        <w:autoSpaceDE w:val="0"/>
        <w:spacing w:after="120" w:line="300" w:lineRule="exact"/>
        <w:jc w:val="center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</w:rPr>
        <w:t>DICHIARA</w:t>
      </w:r>
    </w:p>
    <w:p w14:paraId="399BA447" w14:textId="77777777" w:rsidR="003C00B6" w:rsidRDefault="003C00B6" w:rsidP="003C00B6">
      <w:pPr>
        <w:autoSpaceDE w:val="0"/>
        <w:spacing w:after="0" w:line="300" w:lineRule="exact"/>
        <w:jc w:val="both"/>
        <w:rPr>
          <w:rFonts w:ascii="Book Antiqua" w:hAnsi="Book Antiqua" w:cs="Book Antiqua"/>
          <w:b/>
        </w:rPr>
      </w:pPr>
      <w:proofErr w:type="gramStart"/>
      <w:r>
        <w:rPr>
          <w:rFonts w:ascii="Book Antiqua" w:hAnsi="Book Antiqua" w:cs="Book Antiqua"/>
        </w:rPr>
        <w:t>l’</w:t>
      </w:r>
      <w:proofErr w:type="gramEnd"/>
      <w:r>
        <w:rPr>
          <w:rFonts w:ascii="Book Antiqua" w:hAnsi="Book Antiqua" w:cs="Book Antiqua"/>
        </w:rPr>
        <w:t xml:space="preserve">interesse a partecipare </w:t>
      </w:r>
      <w:r w:rsidR="008974CB">
        <w:rPr>
          <w:rFonts w:ascii="Book Antiqua" w:hAnsi="Book Antiqua" w:cs="Book Antiqua"/>
        </w:rPr>
        <w:t xml:space="preserve">al </w:t>
      </w:r>
      <w:r w:rsidRPr="001C5E7F">
        <w:rPr>
          <w:rFonts w:ascii="Book Antiqua" w:hAnsi="Book Antiqua" w:cs="Book Antiqua"/>
          <w:bCs/>
        </w:rPr>
        <w:t>b</w:t>
      </w:r>
      <w:r w:rsidRPr="001C5E7F">
        <w:rPr>
          <w:rFonts w:ascii="Book Antiqua" w:hAnsi="Book Antiqua"/>
          <w:bCs/>
        </w:rPr>
        <w:t>ando relativo alla procedura ristretta</w:t>
      </w:r>
      <w:r w:rsidRPr="009302E8">
        <w:rPr>
          <w:rFonts w:ascii="Book Antiqua" w:hAnsi="Book Antiqua"/>
          <w:b/>
          <w:bCs/>
        </w:rPr>
        <w:t xml:space="preserve"> </w:t>
      </w:r>
      <w:r w:rsidRPr="001C5E7F">
        <w:rPr>
          <w:rFonts w:ascii="Book Antiqua" w:hAnsi="Book Antiqua"/>
          <w:bCs/>
        </w:rPr>
        <w:t>per</w:t>
      </w:r>
      <w:r>
        <w:rPr>
          <w:rFonts w:ascii="Book Antiqua" w:hAnsi="Book Antiqua"/>
          <w:b/>
          <w:bCs/>
        </w:rPr>
        <w:t xml:space="preserve"> </w:t>
      </w:r>
      <w:r w:rsidR="0011473C">
        <w:rPr>
          <w:rFonts w:ascii="Book Antiqua" w:hAnsi="Book Antiqua" w:cs="Book Antiqua"/>
        </w:rPr>
        <w:t xml:space="preserve">l’affidamento del Servizio di </w:t>
      </w:r>
      <w:r w:rsidR="0011473C">
        <w:rPr>
          <w:rFonts w:ascii="Book Antiqua" w:hAnsi="Book Antiqua"/>
          <w:b/>
          <w:bCs/>
          <w:lang w:eastAsia="en-US"/>
        </w:rPr>
        <w:t xml:space="preserve">fornitura di alcuni beni ed attrezzature per l’infrastrutturazione minore dei luoghi di sbarco dei comuni del </w:t>
      </w:r>
      <w:proofErr w:type="spellStart"/>
      <w:r w:rsidR="00690C08">
        <w:rPr>
          <w:rFonts w:ascii="Book Antiqua" w:hAnsi="Book Antiqua"/>
          <w:b/>
          <w:bCs/>
          <w:lang w:eastAsia="en-US"/>
        </w:rPr>
        <w:t>Gac</w:t>
      </w:r>
      <w:proofErr w:type="spellEnd"/>
      <w:r w:rsidR="00690C08">
        <w:rPr>
          <w:rFonts w:ascii="Book Antiqua" w:hAnsi="Book Antiqua"/>
          <w:b/>
          <w:bCs/>
          <w:lang w:eastAsia="en-US"/>
        </w:rPr>
        <w:t xml:space="preserve"> I</w:t>
      </w:r>
      <w:r w:rsidR="0011473C">
        <w:rPr>
          <w:rFonts w:ascii="Book Antiqua" w:hAnsi="Book Antiqua"/>
          <w:b/>
          <w:bCs/>
          <w:lang w:eastAsia="en-US"/>
        </w:rPr>
        <w:t xml:space="preserve">sole di </w:t>
      </w:r>
      <w:r w:rsidR="00690C08">
        <w:rPr>
          <w:rFonts w:ascii="Book Antiqua" w:hAnsi="Book Antiqua"/>
          <w:b/>
          <w:bCs/>
          <w:lang w:eastAsia="en-US"/>
        </w:rPr>
        <w:t>S</w:t>
      </w:r>
      <w:r w:rsidR="0011473C">
        <w:rPr>
          <w:rFonts w:ascii="Book Antiqua" w:hAnsi="Book Antiqua"/>
          <w:b/>
          <w:bCs/>
          <w:lang w:eastAsia="en-US"/>
        </w:rPr>
        <w:t xml:space="preserve">icilia </w:t>
      </w:r>
      <w:r w:rsidR="0011473C">
        <w:rPr>
          <w:rFonts w:ascii="Book Antiqua" w:hAnsi="Book Antiqua" w:cs="Arial"/>
          <w:b/>
          <w:bCs/>
          <w:color w:val="000000"/>
          <w:lang w:eastAsia="en-US"/>
        </w:rPr>
        <w:t xml:space="preserve">- </w:t>
      </w:r>
    </w:p>
    <w:p w14:paraId="22FA0592" w14:textId="77777777" w:rsidR="003C00B6" w:rsidRDefault="003C00B6" w:rsidP="003C00B6">
      <w:pPr>
        <w:autoSpaceDE w:val="0"/>
        <w:spacing w:before="120" w:after="120" w:line="300" w:lineRule="exact"/>
        <w:jc w:val="center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</w:rPr>
        <w:t>CHIEDE</w:t>
      </w:r>
    </w:p>
    <w:p w14:paraId="6CB47A58" w14:textId="77777777" w:rsidR="003C00B6" w:rsidRDefault="003C00B6" w:rsidP="003C00B6">
      <w:pPr>
        <w:autoSpaceDE w:val="0"/>
        <w:spacing w:after="0" w:line="300" w:lineRule="exact"/>
        <w:jc w:val="both"/>
        <w:rPr>
          <w:rFonts w:ascii="Book Antiqua" w:hAnsi="Book Antiqua" w:cs="Book Antiqua"/>
        </w:rPr>
      </w:pPr>
      <w:proofErr w:type="gramStart"/>
      <w:r>
        <w:rPr>
          <w:rFonts w:ascii="Book Antiqua" w:hAnsi="Book Antiqua" w:cs="Book Antiqua"/>
        </w:rPr>
        <w:t>di</w:t>
      </w:r>
      <w:proofErr w:type="gramEnd"/>
      <w:r>
        <w:rPr>
          <w:rFonts w:ascii="Book Antiqua" w:hAnsi="Book Antiqua" w:cs="Book Antiqua"/>
        </w:rPr>
        <w:t xml:space="preserve"> partecipare  come:</w:t>
      </w:r>
    </w:p>
    <w:p w14:paraId="62C666AC" w14:textId="77777777" w:rsidR="003C00B6" w:rsidRDefault="003C00B6" w:rsidP="003C00B6">
      <w:pPr>
        <w:numPr>
          <w:ilvl w:val="0"/>
          <w:numId w:val="1"/>
        </w:numPr>
        <w:tabs>
          <w:tab w:val="left" w:pos="0"/>
        </w:tabs>
        <w:autoSpaceDE w:val="0"/>
        <w:spacing w:after="120" w:line="300" w:lineRule="exact"/>
        <w:jc w:val="both"/>
        <w:rPr>
          <w:rFonts w:ascii="Book Antiqua" w:hAnsi="Book Antiqua" w:cs="Book Antiqua"/>
        </w:rPr>
      </w:pPr>
      <w:proofErr w:type="gramStart"/>
      <w:r>
        <w:rPr>
          <w:rFonts w:ascii="Book Antiqua" w:hAnsi="Book Antiqua" w:cs="Book Antiqua"/>
        </w:rPr>
        <w:t>impresa</w:t>
      </w:r>
      <w:proofErr w:type="gramEnd"/>
      <w:r>
        <w:rPr>
          <w:rFonts w:ascii="Book Antiqua" w:hAnsi="Book Antiqua" w:cs="Book Antiqua"/>
        </w:rPr>
        <w:t xml:space="preserve"> singola;</w:t>
      </w:r>
    </w:p>
    <w:p w14:paraId="705DB31E" w14:textId="77777777" w:rsidR="003C00B6" w:rsidRDefault="003C00B6" w:rsidP="003C00B6">
      <w:pPr>
        <w:numPr>
          <w:ilvl w:val="0"/>
          <w:numId w:val="1"/>
        </w:numPr>
        <w:tabs>
          <w:tab w:val="left" w:pos="0"/>
        </w:tabs>
        <w:autoSpaceDE w:val="0"/>
        <w:spacing w:after="120" w:line="300" w:lineRule="exact"/>
        <w:jc w:val="both"/>
        <w:rPr>
          <w:rFonts w:ascii="Book Antiqua" w:hAnsi="Book Antiqua" w:cs="Book Antiqua"/>
        </w:rPr>
      </w:pPr>
      <w:proofErr w:type="gramStart"/>
      <w:r>
        <w:rPr>
          <w:rFonts w:ascii="Book Antiqua" w:hAnsi="Book Antiqua" w:cs="Book Antiqua"/>
        </w:rPr>
        <w:t>capogruppo</w:t>
      </w:r>
      <w:proofErr w:type="gramEnd"/>
      <w:r>
        <w:rPr>
          <w:rFonts w:ascii="Book Antiqua" w:hAnsi="Book Antiqua" w:cs="Book Antiqua"/>
        </w:rPr>
        <w:t xml:space="preserve"> del raggruppamento temporaneo tra le imprese di seguito elencate</w:t>
      </w:r>
    </w:p>
    <w:p w14:paraId="55AD6F8C" w14:textId="77777777" w:rsidR="003C00B6" w:rsidRPr="009C72A8" w:rsidRDefault="003C00B6" w:rsidP="00212D8E">
      <w:pPr>
        <w:numPr>
          <w:ilvl w:val="0"/>
          <w:numId w:val="1"/>
        </w:numPr>
        <w:tabs>
          <w:tab w:val="left" w:pos="0"/>
        </w:tabs>
        <w:autoSpaceDE w:val="0"/>
        <w:spacing w:after="120" w:line="300" w:lineRule="exact"/>
        <w:jc w:val="both"/>
        <w:rPr>
          <w:rFonts w:ascii="Book Antiqua" w:hAnsi="Book Antiqua" w:cs="Book Antiqua"/>
        </w:rPr>
      </w:pPr>
      <w:proofErr w:type="gramStart"/>
      <w:r w:rsidRPr="009C72A8">
        <w:rPr>
          <w:rFonts w:ascii="Book Antiqua" w:hAnsi="Book Antiqua" w:cs="Book Antiqua"/>
        </w:rPr>
        <w:t>mandante</w:t>
      </w:r>
      <w:proofErr w:type="gramEnd"/>
      <w:r w:rsidRPr="009C72A8">
        <w:rPr>
          <w:rFonts w:ascii="Book Antiqua" w:hAnsi="Book Antiqua" w:cs="Book Antiqua"/>
        </w:rPr>
        <w:t xml:space="preserve"> del raggruppamento temporaneo tra le imprese di seguito elencate;</w:t>
      </w:r>
    </w:p>
    <w:p w14:paraId="799D2C31" w14:textId="77777777" w:rsidR="003C00B6" w:rsidRDefault="003C00B6" w:rsidP="003C00B6">
      <w:pPr>
        <w:numPr>
          <w:ilvl w:val="0"/>
          <w:numId w:val="1"/>
        </w:numPr>
        <w:tabs>
          <w:tab w:val="left" w:pos="0"/>
        </w:tabs>
        <w:autoSpaceDE w:val="0"/>
        <w:spacing w:after="120" w:line="300" w:lineRule="exact"/>
        <w:jc w:val="both"/>
        <w:rPr>
          <w:rFonts w:ascii="Book Antiqua" w:hAnsi="Book Antiqua" w:cs="Book Antiqua"/>
        </w:rPr>
      </w:pPr>
      <w:proofErr w:type="gramStart"/>
      <w:r>
        <w:rPr>
          <w:rFonts w:ascii="Book Antiqua" w:hAnsi="Book Antiqua" w:cs="Book Antiqua"/>
        </w:rPr>
        <w:lastRenderedPageBreak/>
        <w:t>consorzio</w:t>
      </w:r>
      <w:proofErr w:type="gramEnd"/>
      <w:r>
        <w:rPr>
          <w:rFonts w:ascii="Book Antiqua" w:hAnsi="Book Antiqua" w:cs="Book Antiqua"/>
        </w:rPr>
        <w:t xml:space="preserve"> composto dalle seguenti imprese che non partecipano in qualsiasi altra forma alla presente </w:t>
      </w:r>
      <w:r w:rsidRPr="006C7BF1">
        <w:rPr>
          <w:rFonts w:ascii="Book Antiqua" w:hAnsi="Book Antiqua"/>
          <w:bCs/>
        </w:rPr>
        <w:t>procedura ristretta</w:t>
      </w:r>
      <w:r w:rsidRPr="009302E8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 w:cs="Book Antiqua"/>
        </w:rPr>
        <w:t xml:space="preserve">(in alternativa allegare elenco delle consorziate) </w:t>
      </w:r>
    </w:p>
    <w:p w14:paraId="1DB547F1" w14:textId="77777777" w:rsidR="003C00B6" w:rsidRDefault="003C00B6" w:rsidP="003C00B6">
      <w:pPr>
        <w:autoSpaceDE w:val="0"/>
        <w:spacing w:after="120" w:line="300" w:lineRule="exact"/>
        <w:ind w:left="72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1) __________________________________________________________________________</w:t>
      </w:r>
    </w:p>
    <w:p w14:paraId="4E95B102" w14:textId="77777777" w:rsidR="003C00B6" w:rsidRDefault="003C00B6" w:rsidP="003C00B6">
      <w:pPr>
        <w:autoSpaceDE w:val="0"/>
        <w:spacing w:after="120" w:line="300" w:lineRule="exact"/>
        <w:ind w:left="851" w:hanging="142"/>
        <w:jc w:val="both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</w:rPr>
        <w:t>2) __________________________________________________________________________;</w:t>
      </w:r>
    </w:p>
    <w:p w14:paraId="5FB46601" w14:textId="77777777" w:rsidR="003C00B6" w:rsidRDefault="003C00B6" w:rsidP="003C00B6">
      <w:pPr>
        <w:autoSpaceDE w:val="0"/>
        <w:spacing w:before="120" w:after="120" w:line="300" w:lineRule="exact"/>
        <w:jc w:val="center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</w:rPr>
        <w:t>DICHIARA ALTRESÌ</w:t>
      </w:r>
    </w:p>
    <w:p w14:paraId="26BA0AC2" w14:textId="77777777" w:rsidR="003C00B6" w:rsidRPr="009B1FFD" w:rsidRDefault="003C00B6" w:rsidP="003C00B6">
      <w:pPr>
        <w:numPr>
          <w:ilvl w:val="0"/>
          <w:numId w:val="2"/>
        </w:numPr>
        <w:tabs>
          <w:tab w:val="left" w:pos="0"/>
        </w:tabs>
        <w:autoSpaceDE w:val="0"/>
        <w:spacing w:after="120" w:line="300" w:lineRule="exact"/>
        <w:ind w:left="426" w:hanging="426"/>
        <w:jc w:val="both"/>
        <w:rPr>
          <w:rFonts w:ascii="Book Antiqua" w:hAnsi="Book Antiqua" w:cs="Book Antiqua"/>
          <w:bCs/>
          <w:lang w:val="sq-AL"/>
        </w:rPr>
      </w:pPr>
      <w:proofErr w:type="gramStart"/>
      <w:r>
        <w:rPr>
          <w:rFonts w:ascii="Book Antiqua" w:hAnsi="Book Antiqua" w:cs="Book Antiqua"/>
        </w:rPr>
        <w:t>che</w:t>
      </w:r>
      <w:proofErr w:type="gramEnd"/>
      <w:r>
        <w:rPr>
          <w:rFonts w:ascii="Book Antiqua" w:hAnsi="Book Antiqua" w:cs="Book Antiqua"/>
        </w:rPr>
        <w:t xml:space="preserve"> non si trova in alcuna delle situazioni di esclusione dalla partecipazione alla gara di cui all’art. </w:t>
      </w:r>
      <w:r w:rsidRPr="009B1FFD">
        <w:rPr>
          <w:rFonts w:ascii="Book Antiqua" w:hAnsi="Book Antiqua" w:cs="Book Antiqua"/>
        </w:rPr>
        <w:t xml:space="preserve">38, comma 1, dalla lettera a) alla lettera m – quater), del </w:t>
      </w:r>
      <w:proofErr w:type="spellStart"/>
      <w:r w:rsidRPr="009B1FFD">
        <w:rPr>
          <w:rFonts w:ascii="Book Antiqua" w:hAnsi="Book Antiqua" w:cs="Book Antiqua"/>
        </w:rPr>
        <w:t>D.Lgs.</w:t>
      </w:r>
      <w:proofErr w:type="spellEnd"/>
      <w:r w:rsidRPr="009B1FFD">
        <w:rPr>
          <w:rFonts w:ascii="Book Antiqua" w:hAnsi="Book Antiqua" w:cs="Book Antiqua"/>
        </w:rPr>
        <w:t xml:space="preserve"> n. 163/2006; </w:t>
      </w:r>
    </w:p>
    <w:p w14:paraId="4A3B7883" w14:textId="77777777" w:rsidR="003C00B6" w:rsidRPr="009B1FFD" w:rsidRDefault="003C00B6" w:rsidP="003C00B6">
      <w:pPr>
        <w:numPr>
          <w:ilvl w:val="0"/>
          <w:numId w:val="2"/>
        </w:numPr>
        <w:tabs>
          <w:tab w:val="left" w:pos="0"/>
        </w:tabs>
        <w:autoSpaceDE w:val="0"/>
        <w:spacing w:after="120" w:line="300" w:lineRule="exact"/>
        <w:ind w:left="426" w:hanging="426"/>
        <w:jc w:val="both"/>
      </w:pPr>
      <w:r w:rsidRPr="009B1FFD">
        <w:rPr>
          <w:rFonts w:ascii="Book Antiqua" w:hAnsi="Book Antiqua" w:cs="Book Antiqua"/>
          <w:bCs/>
          <w:lang w:val="sq-AL"/>
        </w:rPr>
        <w:t>di aver realizzato</w:t>
      </w:r>
      <w:r w:rsidRPr="009B1FFD">
        <w:rPr>
          <w:rFonts w:ascii="Book Antiqua" w:hAnsi="Book Antiqua" w:cs="Book Antiqua"/>
          <w:iCs/>
        </w:rPr>
        <w:t xml:space="preserve"> un fatturato globale d’impresa non inferiore a</w:t>
      </w:r>
      <w:r w:rsidR="00690C08">
        <w:rPr>
          <w:rFonts w:ascii="Book Antiqua" w:hAnsi="Book Antiqua" w:cs="Book Antiqua"/>
          <w:iCs/>
        </w:rPr>
        <w:t>l triplo della somma a bando di gara al netto dell’iva</w:t>
      </w:r>
      <w:r w:rsidRPr="009B1FFD">
        <w:rPr>
          <w:rFonts w:ascii="Book Antiqua" w:hAnsi="Book Antiqua" w:cs="Book Antiqua"/>
          <w:iCs/>
        </w:rPr>
        <w:t xml:space="preserve"> negli ultimi tre esercizi finanziari chiusi</w:t>
      </w:r>
      <w:r w:rsidR="0094549C">
        <w:rPr>
          <w:rFonts w:ascii="Book Antiqua" w:hAnsi="Book Antiqua" w:cs="Book Antiqua"/>
          <w:iCs/>
        </w:rPr>
        <w:t>(2011,2012 e 2013)</w:t>
      </w:r>
      <w:r w:rsidRPr="009B1FFD">
        <w:rPr>
          <w:rFonts w:ascii="Book Antiqua" w:hAnsi="Book Antiqua" w:cs="Book Antiqua"/>
          <w:iCs/>
        </w:rPr>
        <w:t xml:space="preserve">, alla data di pubblicazione del </w:t>
      </w:r>
      <w:r w:rsidRPr="009B1FFD">
        <w:rPr>
          <w:rFonts w:ascii="Book Antiqua" w:hAnsi="Book Antiqua" w:cs="Book Antiqua"/>
          <w:bCs/>
        </w:rPr>
        <w:t>b</w:t>
      </w:r>
      <w:r w:rsidRPr="009B1FFD">
        <w:rPr>
          <w:rFonts w:ascii="Book Antiqua" w:hAnsi="Book Antiqua"/>
          <w:bCs/>
        </w:rPr>
        <w:t>ando relativo alla procedura ristretta</w:t>
      </w:r>
      <w:r w:rsidRPr="009B1FFD">
        <w:rPr>
          <w:rFonts w:ascii="Book Antiqua" w:hAnsi="Book Antiqua" w:cs="Book Antiqua"/>
        </w:rPr>
        <w:t>;</w:t>
      </w:r>
    </w:p>
    <w:p w14:paraId="668B10BB" w14:textId="77777777" w:rsidR="003C00B6" w:rsidRDefault="003C00B6" w:rsidP="003C00B6">
      <w:pPr>
        <w:numPr>
          <w:ilvl w:val="0"/>
          <w:numId w:val="2"/>
        </w:numPr>
        <w:tabs>
          <w:tab w:val="left" w:pos="0"/>
        </w:tabs>
        <w:autoSpaceDE w:val="0"/>
        <w:spacing w:after="120" w:line="300" w:lineRule="exact"/>
        <w:ind w:left="426" w:hanging="426"/>
        <w:jc w:val="both"/>
        <w:rPr>
          <w:rFonts w:ascii="Book Antiqua" w:hAnsi="Book Antiqua" w:cs="Book Antiqua"/>
        </w:rPr>
      </w:pPr>
      <w:r>
        <w:t>d</w:t>
      </w:r>
      <w:r>
        <w:rPr>
          <w:rFonts w:ascii="Book Antiqua" w:hAnsi="Book Antiqua" w:cs="Book Antiqua"/>
        </w:rPr>
        <w:t xml:space="preserve">i aver realizzato un fatturato specifico negli ultimi </w:t>
      </w:r>
      <w:r w:rsidR="00C56FD5">
        <w:rPr>
          <w:rFonts w:ascii="Book Antiqua" w:hAnsi="Book Antiqua" w:cs="Book Antiqua"/>
        </w:rPr>
        <w:t>cinque</w:t>
      </w:r>
      <w:r>
        <w:rPr>
          <w:rFonts w:ascii="Book Antiqua" w:hAnsi="Book Antiqua" w:cs="Book Antiqua"/>
        </w:rPr>
        <w:t xml:space="preserve"> esercizi finanziari chiusi alla data di pubblicazione del presente bando, relativo ai servizi realizzati nel settore in oggetto (Cfr. sez. II dell’avviso), ovvero «</w:t>
      </w:r>
      <w:r w:rsidR="00B7553B" w:rsidRPr="00B7553B">
        <w:rPr>
          <w:rFonts w:ascii="Book Antiqua" w:hAnsi="Book Antiqua" w:cs="Book Antiqua"/>
          <w:b/>
          <w:bCs/>
        </w:rPr>
        <w:t xml:space="preserve"> </w:t>
      </w:r>
      <w:r w:rsidR="00FC7347">
        <w:rPr>
          <w:rFonts w:ascii="Book Antiqua" w:hAnsi="Book Antiqua" w:cs="Book Antiqua"/>
          <w:color w:val="000000"/>
          <w:lang w:eastAsia="en-US"/>
        </w:rPr>
        <w:t xml:space="preserve">fornitura di beni ed attrezzature in materiali ferrosi o acciaio idonei a migliorare la sicurezza degli operatori della pesca o servizi analoghi quali la </w:t>
      </w:r>
      <w:r w:rsidR="00FC7347" w:rsidRPr="00943887">
        <w:rPr>
          <w:rFonts w:ascii="Book Antiqua" w:hAnsi="Book Antiqua" w:cs="Book Antiqua"/>
          <w:color w:val="000000"/>
          <w:lang w:eastAsia="en-US"/>
        </w:rPr>
        <w:t xml:space="preserve">realizzazione </w:t>
      </w:r>
      <w:r w:rsidR="00FC7347">
        <w:rPr>
          <w:rFonts w:ascii="Book Antiqua" w:hAnsi="Book Antiqua" w:cs="Book Antiqua"/>
          <w:color w:val="000000"/>
          <w:lang w:eastAsia="en-US"/>
        </w:rPr>
        <w:t>di interventi di infrastrutturazione minore( fornitura di beni ed attrezzature in materiale ferroso o acciaio) a favore di soggetti pubblici</w:t>
      </w:r>
      <w:r w:rsidR="006D564E">
        <w:rPr>
          <w:rFonts w:ascii="Book Antiqua" w:hAnsi="Book Antiqua" w:cs="Book Antiqua"/>
          <w:color w:val="000000"/>
          <w:lang w:eastAsia="en-US"/>
        </w:rPr>
        <w:t xml:space="preserve">, </w:t>
      </w:r>
      <w:r>
        <w:rPr>
          <w:rFonts w:ascii="Book Antiqua" w:hAnsi="Book Antiqua" w:cs="Book Antiqua"/>
        </w:rPr>
        <w:t>non inferiore a</w:t>
      </w:r>
      <w:r w:rsidR="00FC7347">
        <w:rPr>
          <w:rFonts w:ascii="Book Antiqua" w:hAnsi="Book Antiqua" w:cs="Book Antiqua"/>
        </w:rPr>
        <w:t>l</w:t>
      </w:r>
      <w:r w:rsidR="0094549C">
        <w:rPr>
          <w:rFonts w:ascii="Book Antiqua" w:hAnsi="Book Antiqua" w:cs="Book Antiqua"/>
        </w:rPr>
        <w:t>la somma messa a</w:t>
      </w:r>
      <w:r w:rsidR="00160540">
        <w:rPr>
          <w:rFonts w:ascii="Book Antiqua" w:hAnsi="Book Antiqua" w:cs="Book Antiqua"/>
        </w:rPr>
        <w:t xml:space="preserve"> </w:t>
      </w:r>
      <w:r w:rsidR="0094549C">
        <w:rPr>
          <w:rFonts w:ascii="Book Antiqua" w:hAnsi="Book Antiqua" w:cs="Book Antiqua"/>
        </w:rPr>
        <w:t>bando</w:t>
      </w:r>
      <w:r w:rsidRPr="001C5E7F">
        <w:rPr>
          <w:rFonts w:ascii="Book Antiqua" w:hAnsi="Book Antiqua" w:cs="Book Antiqua"/>
        </w:rPr>
        <w:t>;</w:t>
      </w:r>
    </w:p>
    <w:p w14:paraId="000DB94B" w14:textId="77777777" w:rsidR="003C00B6" w:rsidRPr="00C02743" w:rsidRDefault="008A1ACE" w:rsidP="00C02743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 w:cs="Book Antiqua"/>
          <w:color w:val="000000"/>
          <w:lang w:eastAsia="en-US"/>
        </w:rPr>
      </w:pPr>
      <w:proofErr w:type="gramStart"/>
      <w:r w:rsidRPr="00C02743">
        <w:rPr>
          <w:rFonts w:ascii="Book Antiqua" w:hAnsi="Book Antiqua" w:cs="Book Antiqua"/>
        </w:rPr>
        <w:t>di</w:t>
      </w:r>
      <w:proofErr w:type="gramEnd"/>
      <w:r w:rsidRPr="00C02743">
        <w:rPr>
          <w:rFonts w:ascii="Book Antiqua" w:hAnsi="Book Antiqua" w:cs="Book Antiqua"/>
        </w:rPr>
        <w:t xml:space="preserve"> aver realizzato</w:t>
      </w:r>
      <w:r w:rsidR="003C00B6" w:rsidRPr="00C02743">
        <w:rPr>
          <w:rFonts w:ascii="Book Antiqua" w:hAnsi="Book Antiqua" w:cs="Book Antiqua"/>
        </w:rPr>
        <w:t xml:space="preserve">, </w:t>
      </w:r>
      <w:r w:rsidR="003C00B6" w:rsidRPr="00C02743">
        <w:rPr>
          <w:rFonts w:ascii="Book Antiqua" w:hAnsi="Book Antiqua" w:cs="Book Antiqua"/>
          <w:iCs/>
        </w:rPr>
        <w:t xml:space="preserve">negli ultimi </w:t>
      </w:r>
      <w:r w:rsidR="00F64B56">
        <w:rPr>
          <w:rFonts w:ascii="Book Antiqua" w:hAnsi="Book Antiqua" w:cs="Book Antiqua"/>
          <w:iCs/>
        </w:rPr>
        <w:t>cinque anni</w:t>
      </w:r>
      <w:r w:rsidR="009F7221">
        <w:rPr>
          <w:rFonts w:ascii="Book Antiqua" w:hAnsi="Book Antiqua" w:cs="Book Antiqua"/>
          <w:iCs/>
        </w:rPr>
        <w:t xml:space="preserve"> (</w:t>
      </w:r>
      <w:r w:rsidR="00F64B56">
        <w:rPr>
          <w:rFonts w:ascii="Book Antiqua" w:hAnsi="Book Antiqua" w:cs="Book Antiqua"/>
          <w:iCs/>
        </w:rPr>
        <w:t>dal 2009 ad oggi)</w:t>
      </w:r>
      <w:r w:rsidR="003C00B6" w:rsidRPr="00C02743">
        <w:rPr>
          <w:rFonts w:ascii="Book Antiqua" w:hAnsi="Book Antiqua" w:cs="Book Antiqua"/>
          <w:iCs/>
        </w:rPr>
        <w:t xml:space="preserve"> antecedenti la data di pubblicazione del </w:t>
      </w:r>
      <w:r w:rsidR="003C00B6" w:rsidRPr="00C02743">
        <w:rPr>
          <w:rFonts w:ascii="Book Antiqua" w:hAnsi="Book Antiqua" w:cs="Book Antiqua"/>
          <w:bCs/>
        </w:rPr>
        <w:t>b</w:t>
      </w:r>
      <w:r w:rsidR="003C00B6" w:rsidRPr="00C02743">
        <w:rPr>
          <w:rFonts w:ascii="Book Antiqua" w:hAnsi="Book Antiqua"/>
          <w:bCs/>
        </w:rPr>
        <w:t>ando relativo alla procedura ristretta</w:t>
      </w:r>
      <w:r w:rsidR="003C00B6" w:rsidRPr="00C02743">
        <w:rPr>
          <w:rFonts w:ascii="Book Antiqua" w:hAnsi="Book Antiqua" w:cs="Book Antiqua"/>
        </w:rPr>
        <w:t xml:space="preserve">, almeno tre servizi per attività relative </w:t>
      </w:r>
      <w:r w:rsidR="003C00B6" w:rsidRPr="00C02743">
        <w:rPr>
          <w:rFonts w:ascii="Book Antiqua" w:hAnsi="Book Antiqua"/>
        </w:rPr>
        <w:t xml:space="preserve">al settore in oggetto </w:t>
      </w:r>
      <w:r w:rsidR="003C00B6" w:rsidRPr="00C02743">
        <w:rPr>
          <w:rFonts w:ascii="Book Antiqua" w:hAnsi="Book Antiqua" w:cs="Book Antiqua"/>
        </w:rPr>
        <w:t>(Cfr. sez. II dell’avviso) o</w:t>
      </w:r>
      <w:r w:rsidR="00C02743" w:rsidRPr="00C02743">
        <w:rPr>
          <w:rFonts w:ascii="Book Antiqua" w:hAnsi="Book Antiqua" w:cs="Book Antiqua"/>
        </w:rPr>
        <w:t xml:space="preserve">vvero </w:t>
      </w:r>
      <w:r w:rsidR="00FC7347">
        <w:rPr>
          <w:rFonts w:ascii="Book Antiqua" w:hAnsi="Book Antiqua" w:cs="Book Antiqua"/>
        </w:rPr>
        <w:t>forniture analoghe a favore di soggetti pubblici</w:t>
      </w:r>
      <w:r w:rsidR="00C02743">
        <w:rPr>
          <w:rFonts w:ascii="Book Antiqua" w:hAnsi="Book Antiqua" w:cs="Book Antiqua"/>
          <w:color w:val="000000"/>
          <w:lang w:eastAsia="en-US"/>
        </w:rPr>
        <w:t>;</w:t>
      </w:r>
    </w:p>
    <w:p w14:paraId="298A202E" w14:textId="1CBB6FF3" w:rsidR="003C00B6" w:rsidRPr="00F64F5D" w:rsidRDefault="003C00B6" w:rsidP="003C00B6">
      <w:pPr>
        <w:numPr>
          <w:ilvl w:val="0"/>
          <w:numId w:val="2"/>
        </w:numPr>
        <w:tabs>
          <w:tab w:val="left" w:pos="0"/>
        </w:tabs>
        <w:autoSpaceDE w:val="0"/>
        <w:spacing w:after="120" w:line="300" w:lineRule="exact"/>
        <w:ind w:left="426" w:hanging="426"/>
        <w:jc w:val="both"/>
        <w:rPr>
          <w:rFonts w:ascii="Book Antiqua" w:hAnsi="Book Antiqua" w:cs="Book Antiqua"/>
          <w:b/>
          <w:lang w:val="sq-AL"/>
        </w:rPr>
      </w:pPr>
      <w:proofErr w:type="gramStart"/>
      <w:r w:rsidRPr="00F64F5D">
        <w:rPr>
          <w:rFonts w:ascii="Book Antiqua" w:hAnsi="Book Antiqua" w:cs="Book Antiqua"/>
        </w:rPr>
        <w:t>di</w:t>
      </w:r>
      <w:proofErr w:type="gramEnd"/>
      <w:r w:rsidRPr="00F64F5D">
        <w:rPr>
          <w:rFonts w:ascii="Book Antiqua" w:hAnsi="Book Antiqua" w:cs="Book Antiqua"/>
        </w:rPr>
        <w:t xml:space="preserve"> possedere le seguenti esperienze contrattuali in attività di </w:t>
      </w:r>
      <w:r w:rsidR="00BE5DE3" w:rsidRPr="00B7553B">
        <w:rPr>
          <w:rFonts w:ascii="Book Antiqua" w:hAnsi="Book Antiqua" w:cs="Book Antiqua"/>
          <w:b/>
          <w:bCs/>
        </w:rPr>
        <w:t xml:space="preserve"> </w:t>
      </w:r>
      <w:r w:rsidR="00BE5DE3">
        <w:rPr>
          <w:rFonts w:ascii="Book Antiqua" w:hAnsi="Book Antiqua" w:cs="Book Antiqua"/>
          <w:color w:val="000000"/>
          <w:lang w:eastAsia="en-US"/>
        </w:rPr>
        <w:t xml:space="preserve">fornitura di beni ed attrezzature in materiali ferrosi o acciaio idonei a migliorare la sicurezza degli operatori della pesca o servizi analoghi quali la </w:t>
      </w:r>
      <w:r w:rsidR="00BE5DE3" w:rsidRPr="00943887">
        <w:rPr>
          <w:rFonts w:ascii="Book Antiqua" w:hAnsi="Book Antiqua" w:cs="Book Antiqua"/>
          <w:color w:val="000000"/>
          <w:lang w:eastAsia="en-US"/>
        </w:rPr>
        <w:t xml:space="preserve">realizzazione </w:t>
      </w:r>
      <w:r w:rsidR="00BE5DE3">
        <w:rPr>
          <w:rFonts w:ascii="Book Antiqua" w:hAnsi="Book Antiqua" w:cs="Book Antiqua"/>
          <w:color w:val="000000"/>
          <w:lang w:eastAsia="en-US"/>
        </w:rPr>
        <w:t>di interventi di infrastrutturazione minore</w:t>
      </w:r>
      <w:r w:rsidR="003978EF">
        <w:rPr>
          <w:rFonts w:ascii="Book Antiqua" w:hAnsi="Book Antiqua" w:cs="Book Antiqua"/>
          <w:color w:val="000000"/>
          <w:lang w:eastAsia="en-US"/>
        </w:rPr>
        <w:t xml:space="preserve"> (</w:t>
      </w:r>
      <w:bookmarkStart w:id="2" w:name="_GoBack"/>
      <w:bookmarkEnd w:id="2"/>
      <w:r w:rsidR="00BE5DE3">
        <w:rPr>
          <w:rFonts w:ascii="Book Antiqua" w:hAnsi="Book Antiqua" w:cs="Book Antiqua"/>
          <w:color w:val="000000"/>
          <w:lang w:eastAsia="en-US"/>
        </w:rPr>
        <w:t>fornitura di beni ed attrezzature in materiale ferroso o acciaio) a favore di soggetti pubblici</w:t>
      </w:r>
      <w:r w:rsidRPr="00F64F5D">
        <w:rPr>
          <w:rFonts w:ascii="Book Antiqua" w:hAnsi="Book Antiqua" w:cs="Book Antiqua"/>
        </w:rPr>
        <w:t>, regolarmente stipulate: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48"/>
        <w:gridCol w:w="1828"/>
        <w:gridCol w:w="1668"/>
        <w:gridCol w:w="1668"/>
        <w:gridCol w:w="1708"/>
        <w:gridCol w:w="1878"/>
      </w:tblGrid>
      <w:tr w:rsidR="003C00B6" w14:paraId="2794F13F" w14:textId="77777777" w:rsidTr="00DE04EC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14574" w14:textId="77777777" w:rsidR="003C00B6" w:rsidRPr="003F4C94" w:rsidRDefault="003C00B6" w:rsidP="00DE04EC">
            <w:pPr>
              <w:autoSpaceDE w:val="0"/>
              <w:spacing w:after="0" w:line="300" w:lineRule="exact"/>
              <w:jc w:val="center"/>
              <w:rPr>
                <w:rFonts w:ascii="Book Antiqua" w:hAnsi="Book Antiqua" w:cs="Book Antiqua"/>
                <w:lang w:val="sq-AL"/>
              </w:rPr>
            </w:pPr>
            <w:r w:rsidRPr="003F4C94">
              <w:rPr>
                <w:rFonts w:ascii="Book Antiqua" w:hAnsi="Book Antiqua" w:cs="Book Antiqua"/>
                <w:lang w:val="sq-AL"/>
              </w:rPr>
              <w:t>Impresa titolare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231DB" w14:textId="77777777" w:rsidR="003C00B6" w:rsidRPr="003F4C94" w:rsidRDefault="003C00B6" w:rsidP="00DE04EC">
            <w:pPr>
              <w:autoSpaceDE w:val="0"/>
              <w:spacing w:after="0" w:line="300" w:lineRule="exact"/>
              <w:jc w:val="center"/>
              <w:rPr>
                <w:rFonts w:ascii="Book Antiqua" w:hAnsi="Book Antiqua" w:cs="Book Antiqua"/>
                <w:lang w:val="sq-AL"/>
              </w:rPr>
            </w:pPr>
            <w:r w:rsidRPr="003F4C94">
              <w:rPr>
                <w:rFonts w:ascii="Book Antiqua" w:hAnsi="Book Antiqua" w:cs="Book Antiqua"/>
                <w:lang w:val="sq-AL"/>
              </w:rPr>
              <w:t>Oggetto e descrizione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F79AB" w14:textId="77777777" w:rsidR="003C00B6" w:rsidRPr="003F4C94" w:rsidRDefault="003C00B6" w:rsidP="00DE04EC">
            <w:pPr>
              <w:autoSpaceDE w:val="0"/>
              <w:spacing w:after="0" w:line="300" w:lineRule="exact"/>
              <w:jc w:val="center"/>
              <w:rPr>
                <w:rFonts w:ascii="Book Antiqua" w:hAnsi="Book Antiqua" w:cs="Book Antiqua"/>
                <w:lang w:val="sq-AL"/>
              </w:rPr>
            </w:pPr>
            <w:r w:rsidRPr="003F4C94">
              <w:rPr>
                <w:rFonts w:ascii="Book Antiqua" w:hAnsi="Book Antiqua" w:cs="Book Antiqua"/>
                <w:lang w:val="sq-AL"/>
              </w:rPr>
              <w:t>Data di stipula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B9088" w14:textId="77777777" w:rsidR="003C00B6" w:rsidRPr="003F4C94" w:rsidRDefault="003C00B6" w:rsidP="00DE04EC">
            <w:pPr>
              <w:autoSpaceDE w:val="0"/>
              <w:spacing w:after="0" w:line="300" w:lineRule="exact"/>
              <w:jc w:val="center"/>
              <w:rPr>
                <w:rFonts w:ascii="Book Antiqua" w:hAnsi="Book Antiqua" w:cs="Book Antiqua"/>
                <w:lang w:val="sq-AL"/>
              </w:rPr>
            </w:pPr>
            <w:r w:rsidRPr="003F4C94">
              <w:rPr>
                <w:rFonts w:ascii="Book Antiqua" w:hAnsi="Book Antiqua" w:cs="Book Antiqua"/>
                <w:lang w:val="sq-AL"/>
              </w:rPr>
              <w:t>Durata in mesi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46B1A" w14:textId="77777777" w:rsidR="003C00B6" w:rsidRPr="003F4C94" w:rsidRDefault="003C00B6" w:rsidP="00DE04EC">
            <w:pPr>
              <w:autoSpaceDE w:val="0"/>
              <w:spacing w:after="0" w:line="300" w:lineRule="exact"/>
              <w:jc w:val="center"/>
              <w:rPr>
                <w:rFonts w:ascii="Book Antiqua" w:hAnsi="Book Antiqua" w:cs="Book Antiqua"/>
                <w:lang w:val="sq-AL"/>
              </w:rPr>
            </w:pPr>
            <w:r w:rsidRPr="003F4C94">
              <w:rPr>
                <w:rFonts w:ascii="Book Antiqua" w:hAnsi="Book Antiqua" w:cs="Book Antiqua"/>
                <w:lang w:val="sq-AL"/>
              </w:rPr>
              <w:t>Importo    (IVA esclusa)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D990B" w14:textId="77777777" w:rsidR="003C00B6" w:rsidRPr="003F4C94" w:rsidRDefault="003C00B6" w:rsidP="00DE04EC">
            <w:pPr>
              <w:autoSpaceDE w:val="0"/>
              <w:spacing w:after="0" w:line="300" w:lineRule="exact"/>
              <w:jc w:val="center"/>
              <w:rPr>
                <w:rFonts w:ascii="Book Antiqua" w:hAnsi="Book Antiqua" w:cs="Book Antiqua"/>
                <w:lang w:val="sq-AL"/>
              </w:rPr>
            </w:pPr>
            <w:r w:rsidRPr="003F4C94">
              <w:rPr>
                <w:rFonts w:ascii="Book Antiqua" w:hAnsi="Book Antiqua" w:cs="Book Antiqua"/>
                <w:lang w:val="sq-AL"/>
              </w:rPr>
              <w:t>Committente</w:t>
            </w:r>
          </w:p>
        </w:tc>
      </w:tr>
      <w:tr w:rsidR="003C00B6" w14:paraId="0583127E" w14:textId="77777777" w:rsidTr="00DE04EC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7C4D9" w14:textId="77777777" w:rsidR="003C00B6" w:rsidRDefault="003C00B6" w:rsidP="00DE04EC">
            <w:pPr>
              <w:autoSpaceDE w:val="0"/>
              <w:snapToGrid w:val="0"/>
              <w:spacing w:after="120" w:line="300" w:lineRule="exact"/>
              <w:jc w:val="both"/>
              <w:rPr>
                <w:rFonts w:ascii="Book Antiqua" w:hAnsi="Book Antiqua" w:cs="Book Antiqua"/>
                <w:b/>
                <w:lang w:val="sq-AL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76CD6" w14:textId="77777777" w:rsidR="003C00B6" w:rsidRDefault="003C00B6" w:rsidP="00DE04EC">
            <w:pPr>
              <w:autoSpaceDE w:val="0"/>
              <w:snapToGrid w:val="0"/>
              <w:spacing w:after="120" w:line="300" w:lineRule="exact"/>
              <w:jc w:val="both"/>
              <w:rPr>
                <w:rFonts w:ascii="Book Antiqua" w:hAnsi="Book Antiqua" w:cs="Book Antiqua"/>
                <w:lang w:val="sq-AL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70378" w14:textId="77777777" w:rsidR="003C00B6" w:rsidRDefault="003C00B6" w:rsidP="00DE04EC">
            <w:pPr>
              <w:autoSpaceDE w:val="0"/>
              <w:snapToGrid w:val="0"/>
              <w:spacing w:after="120" w:line="300" w:lineRule="exact"/>
              <w:jc w:val="both"/>
              <w:rPr>
                <w:rFonts w:ascii="Book Antiqua" w:hAnsi="Book Antiqua" w:cs="Book Antiqua"/>
                <w:lang w:val="sq-AL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CCF23" w14:textId="77777777" w:rsidR="003C00B6" w:rsidRDefault="003C00B6" w:rsidP="00DE04EC">
            <w:pPr>
              <w:autoSpaceDE w:val="0"/>
              <w:snapToGrid w:val="0"/>
              <w:spacing w:after="120" w:line="300" w:lineRule="exact"/>
              <w:jc w:val="both"/>
              <w:rPr>
                <w:rFonts w:ascii="Book Antiqua" w:hAnsi="Book Antiqua" w:cs="Book Antiqua"/>
                <w:lang w:val="sq-AL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34290" w14:textId="77777777" w:rsidR="003C00B6" w:rsidRDefault="003C00B6" w:rsidP="00DE04EC">
            <w:pPr>
              <w:autoSpaceDE w:val="0"/>
              <w:snapToGrid w:val="0"/>
              <w:spacing w:after="120" w:line="300" w:lineRule="exact"/>
              <w:jc w:val="both"/>
              <w:rPr>
                <w:rFonts w:ascii="Book Antiqua" w:hAnsi="Book Antiqua" w:cs="Book Antiqua"/>
                <w:lang w:val="sq-AL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D67C7" w14:textId="77777777" w:rsidR="003C00B6" w:rsidRDefault="003C00B6" w:rsidP="00DE04EC">
            <w:pPr>
              <w:autoSpaceDE w:val="0"/>
              <w:snapToGrid w:val="0"/>
              <w:spacing w:after="120" w:line="300" w:lineRule="exact"/>
              <w:jc w:val="both"/>
              <w:rPr>
                <w:rFonts w:ascii="Book Antiqua" w:hAnsi="Book Antiqua" w:cs="Book Antiqua"/>
                <w:lang w:val="sq-AL"/>
              </w:rPr>
            </w:pPr>
          </w:p>
        </w:tc>
      </w:tr>
      <w:tr w:rsidR="003C00B6" w14:paraId="1708AFF7" w14:textId="77777777" w:rsidTr="00DE04EC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90D0B" w14:textId="77777777" w:rsidR="003C00B6" w:rsidRDefault="003C00B6" w:rsidP="00DE04EC">
            <w:pPr>
              <w:autoSpaceDE w:val="0"/>
              <w:snapToGrid w:val="0"/>
              <w:spacing w:after="120" w:line="300" w:lineRule="exact"/>
              <w:jc w:val="both"/>
              <w:rPr>
                <w:rFonts w:ascii="Book Antiqua" w:hAnsi="Book Antiqua" w:cs="Book Antiqua"/>
                <w:lang w:val="sq-AL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62B5A" w14:textId="77777777" w:rsidR="003C00B6" w:rsidRDefault="003C00B6" w:rsidP="00DE04EC">
            <w:pPr>
              <w:autoSpaceDE w:val="0"/>
              <w:snapToGrid w:val="0"/>
              <w:spacing w:after="120" w:line="300" w:lineRule="exact"/>
              <w:jc w:val="both"/>
              <w:rPr>
                <w:rFonts w:ascii="Book Antiqua" w:hAnsi="Book Antiqua" w:cs="Book Antiqua"/>
                <w:lang w:val="sq-AL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9D2B2" w14:textId="77777777" w:rsidR="003C00B6" w:rsidRDefault="003C00B6" w:rsidP="00DE04EC">
            <w:pPr>
              <w:autoSpaceDE w:val="0"/>
              <w:snapToGrid w:val="0"/>
              <w:spacing w:after="120" w:line="300" w:lineRule="exact"/>
              <w:jc w:val="both"/>
              <w:rPr>
                <w:rFonts w:ascii="Book Antiqua" w:hAnsi="Book Antiqua" w:cs="Book Antiqua"/>
                <w:lang w:val="sq-AL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4B693" w14:textId="77777777" w:rsidR="003C00B6" w:rsidRDefault="003C00B6" w:rsidP="00DE04EC">
            <w:pPr>
              <w:autoSpaceDE w:val="0"/>
              <w:snapToGrid w:val="0"/>
              <w:spacing w:after="120" w:line="300" w:lineRule="exact"/>
              <w:jc w:val="both"/>
              <w:rPr>
                <w:rFonts w:ascii="Book Antiqua" w:hAnsi="Book Antiqua" w:cs="Book Antiqua"/>
                <w:lang w:val="sq-AL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D2349" w14:textId="77777777" w:rsidR="003C00B6" w:rsidRDefault="003C00B6" w:rsidP="00DE04EC">
            <w:pPr>
              <w:autoSpaceDE w:val="0"/>
              <w:snapToGrid w:val="0"/>
              <w:spacing w:after="120" w:line="300" w:lineRule="exact"/>
              <w:jc w:val="both"/>
              <w:rPr>
                <w:rFonts w:ascii="Book Antiqua" w:hAnsi="Book Antiqua" w:cs="Book Antiqua"/>
                <w:lang w:val="sq-AL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F60FE" w14:textId="77777777" w:rsidR="003C00B6" w:rsidRDefault="003C00B6" w:rsidP="00DE04EC">
            <w:pPr>
              <w:autoSpaceDE w:val="0"/>
              <w:snapToGrid w:val="0"/>
              <w:spacing w:after="120" w:line="300" w:lineRule="exact"/>
              <w:jc w:val="both"/>
              <w:rPr>
                <w:rFonts w:ascii="Book Antiqua" w:hAnsi="Book Antiqua" w:cs="Book Antiqua"/>
                <w:lang w:val="sq-AL"/>
              </w:rPr>
            </w:pPr>
          </w:p>
        </w:tc>
      </w:tr>
      <w:tr w:rsidR="00876D0E" w14:paraId="567B0691" w14:textId="77777777" w:rsidTr="00DE04EC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35958" w14:textId="77777777" w:rsidR="00876D0E" w:rsidRDefault="00876D0E" w:rsidP="00DE04EC">
            <w:pPr>
              <w:autoSpaceDE w:val="0"/>
              <w:snapToGrid w:val="0"/>
              <w:spacing w:after="120" w:line="300" w:lineRule="exact"/>
              <w:jc w:val="both"/>
              <w:rPr>
                <w:rFonts w:ascii="Book Antiqua" w:hAnsi="Book Antiqua" w:cs="Book Antiqua"/>
                <w:lang w:val="sq-AL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74ACD" w14:textId="77777777" w:rsidR="00876D0E" w:rsidRDefault="00876D0E" w:rsidP="00DE04EC">
            <w:pPr>
              <w:autoSpaceDE w:val="0"/>
              <w:snapToGrid w:val="0"/>
              <w:spacing w:after="120" w:line="300" w:lineRule="exact"/>
              <w:jc w:val="both"/>
              <w:rPr>
                <w:rFonts w:ascii="Book Antiqua" w:hAnsi="Book Antiqua" w:cs="Book Antiqua"/>
                <w:lang w:val="sq-AL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D7F67" w14:textId="77777777" w:rsidR="00876D0E" w:rsidRDefault="00876D0E" w:rsidP="00DE04EC">
            <w:pPr>
              <w:autoSpaceDE w:val="0"/>
              <w:snapToGrid w:val="0"/>
              <w:spacing w:after="120" w:line="300" w:lineRule="exact"/>
              <w:jc w:val="both"/>
              <w:rPr>
                <w:rFonts w:ascii="Book Antiqua" w:hAnsi="Book Antiqua" w:cs="Book Antiqua"/>
                <w:lang w:val="sq-AL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D5FAA" w14:textId="77777777" w:rsidR="00876D0E" w:rsidRDefault="00876D0E" w:rsidP="00DE04EC">
            <w:pPr>
              <w:autoSpaceDE w:val="0"/>
              <w:snapToGrid w:val="0"/>
              <w:spacing w:after="120" w:line="300" w:lineRule="exact"/>
              <w:jc w:val="both"/>
              <w:rPr>
                <w:rFonts w:ascii="Book Antiqua" w:hAnsi="Book Antiqua" w:cs="Book Antiqua"/>
                <w:lang w:val="sq-AL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C0760" w14:textId="77777777" w:rsidR="00876D0E" w:rsidRDefault="00876D0E" w:rsidP="00DE04EC">
            <w:pPr>
              <w:autoSpaceDE w:val="0"/>
              <w:snapToGrid w:val="0"/>
              <w:spacing w:after="120" w:line="300" w:lineRule="exact"/>
              <w:jc w:val="both"/>
              <w:rPr>
                <w:rFonts w:ascii="Book Antiqua" w:hAnsi="Book Antiqua" w:cs="Book Antiqua"/>
                <w:lang w:val="sq-AL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3C936" w14:textId="77777777" w:rsidR="00876D0E" w:rsidRDefault="00876D0E" w:rsidP="00DE04EC">
            <w:pPr>
              <w:autoSpaceDE w:val="0"/>
              <w:snapToGrid w:val="0"/>
              <w:spacing w:after="120" w:line="300" w:lineRule="exact"/>
              <w:jc w:val="both"/>
              <w:rPr>
                <w:rFonts w:ascii="Book Antiqua" w:hAnsi="Book Antiqua" w:cs="Book Antiqua"/>
                <w:lang w:val="sq-AL"/>
              </w:rPr>
            </w:pPr>
          </w:p>
        </w:tc>
      </w:tr>
      <w:tr w:rsidR="0043257A" w14:paraId="424B8E41" w14:textId="77777777" w:rsidTr="00DE04EC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7BC5F" w14:textId="77777777" w:rsidR="0043257A" w:rsidRDefault="0043257A" w:rsidP="00DE04EC">
            <w:pPr>
              <w:autoSpaceDE w:val="0"/>
              <w:snapToGrid w:val="0"/>
              <w:spacing w:after="120" w:line="300" w:lineRule="exact"/>
              <w:jc w:val="both"/>
              <w:rPr>
                <w:rFonts w:ascii="Book Antiqua" w:hAnsi="Book Antiqua" w:cs="Book Antiqua"/>
                <w:lang w:val="sq-AL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25E3B" w14:textId="77777777" w:rsidR="0043257A" w:rsidRDefault="0043257A" w:rsidP="00DE04EC">
            <w:pPr>
              <w:autoSpaceDE w:val="0"/>
              <w:snapToGrid w:val="0"/>
              <w:spacing w:after="120" w:line="300" w:lineRule="exact"/>
              <w:jc w:val="both"/>
              <w:rPr>
                <w:rFonts w:ascii="Book Antiqua" w:hAnsi="Book Antiqua" w:cs="Book Antiqua"/>
                <w:lang w:val="sq-AL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5CF7A" w14:textId="77777777" w:rsidR="0043257A" w:rsidRDefault="0043257A" w:rsidP="00DE04EC">
            <w:pPr>
              <w:autoSpaceDE w:val="0"/>
              <w:snapToGrid w:val="0"/>
              <w:spacing w:after="120" w:line="300" w:lineRule="exact"/>
              <w:jc w:val="both"/>
              <w:rPr>
                <w:rFonts w:ascii="Book Antiqua" w:hAnsi="Book Antiqua" w:cs="Book Antiqua"/>
                <w:lang w:val="sq-AL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5778D" w14:textId="77777777" w:rsidR="0043257A" w:rsidRDefault="0043257A" w:rsidP="00DE04EC">
            <w:pPr>
              <w:autoSpaceDE w:val="0"/>
              <w:snapToGrid w:val="0"/>
              <w:spacing w:after="120" w:line="300" w:lineRule="exact"/>
              <w:jc w:val="both"/>
              <w:rPr>
                <w:rFonts w:ascii="Book Antiqua" w:hAnsi="Book Antiqua" w:cs="Book Antiqua"/>
                <w:lang w:val="sq-AL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83C5B" w14:textId="77777777" w:rsidR="0043257A" w:rsidRDefault="0043257A" w:rsidP="00DE04EC">
            <w:pPr>
              <w:autoSpaceDE w:val="0"/>
              <w:snapToGrid w:val="0"/>
              <w:spacing w:after="120" w:line="300" w:lineRule="exact"/>
              <w:jc w:val="both"/>
              <w:rPr>
                <w:rFonts w:ascii="Book Antiqua" w:hAnsi="Book Antiqua" w:cs="Book Antiqua"/>
                <w:lang w:val="sq-AL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04A9F" w14:textId="77777777" w:rsidR="0043257A" w:rsidRDefault="0043257A" w:rsidP="00DE04EC">
            <w:pPr>
              <w:autoSpaceDE w:val="0"/>
              <w:snapToGrid w:val="0"/>
              <w:spacing w:after="120" w:line="300" w:lineRule="exact"/>
              <w:jc w:val="both"/>
              <w:rPr>
                <w:rFonts w:ascii="Book Antiqua" w:hAnsi="Book Antiqua" w:cs="Book Antiqua"/>
                <w:lang w:val="sq-AL"/>
              </w:rPr>
            </w:pPr>
          </w:p>
        </w:tc>
      </w:tr>
    </w:tbl>
    <w:p w14:paraId="679D1AF1" w14:textId="77777777" w:rsidR="003C00B6" w:rsidRDefault="003C00B6" w:rsidP="003C00B6">
      <w:pPr>
        <w:numPr>
          <w:ilvl w:val="0"/>
          <w:numId w:val="2"/>
        </w:numPr>
        <w:tabs>
          <w:tab w:val="left" w:pos="0"/>
        </w:tabs>
        <w:autoSpaceDE w:val="0"/>
        <w:spacing w:after="120" w:line="300" w:lineRule="exact"/>
        <w:ind w:left="426" w:hanging="426"/>
        <w:jc w:val="both"/>
        <w:rPr>
          <w:rFonts w:ascii="Book Antiqua" w:hAnsi="Book Antiqua" w:cs="Book Antiqua"/>
          <w:lang w:val="sq-AL"/>
        </w:rPr>
      </w:pPr>
      <w:r>
        <w:rPr>
          <w:rFonts w:ascii="Book Antiqua" w:hAnsi="Book Antiqua" w:cs="Book Antiqua"/>
          <w:lang w:val="sq-AL"/>
        </w:rPr>
        <w:t>di essere informato, ai sensi e per gli effetti dell’art. 13 del D.Lgs. n. 196/2003 e s.m.i., che i dati personali raccolti saranno trattati, anche con strumenti informatici, esclusivamente nell’ambito del procedimento per il quale la presente dichiarazione viene resa, che qui si intende integralmente trascritto;</w:t>
      </w:r>
    </w:p>
    <w:p w14:paraId="111F8CC2" w14:textId="77777777" w:rsidR="003C00B6" w:rsidRDefault="003C00B6" w:rsidP="003C00B6">
      <w:pPr>
        <w:numPr>
          <w:ilvl w:val="0"/>
          <w:numId w:val="2"/>
        </w:numPr>
        <w:tabs>
          <w:tab w:val="left" w:pos="0"/>
        </w:tabs>
        <w:autoSpaceDE w:val="0"/>
        <w:spacing w:after="120" w:line="300" w:lineRule="exact"/>
        <w:ind w:left="426" w:hanging="426"/>
        <w:jc w:val="both"/>
        <w:rPr>
          <w:rFonts w:ascii="Book Antiqua" w:hAnsi="Book Antiqua" w:cs="Book Antiqua"/>
          <w:lang w:val="sq-AL"/>
        </w:rPr>
      </w:pPr>
      <w:r>
        <w:rPr>
          <w:rFonts w:ascii="Book Antiqua" w:hAnsi="Book Antiqua" w:cs="Book Antiqua"/>
          <w:lang w:val="sq-AL"/>
        </w:rPr>
        <w:t>di essere a conoscenza che il GA</w:t>
      </w:r>
      <w:r w:rsidR="00A0692F">
        <w:rPr>
          <w:rFonts w:ascii="Book Antiqua" w:hAnsi="Book Antiqua" w:cs="Book Antiqua"/>
          <w:lang w:val="sq-AL"/>
        </w:rPr>
        <w:t xml:space="preserve">C </w:t>
      </w:r>
      <w:r>
        <w:rPr>
          <w:rFonts w:ascii="Book Antiqua" w:hAnsi="Book Antiqua" w:cs="Book Antiqua"/>
          <w:lang w:val="sq-AL"/>
        </w:rPr>
        <w:t xml:space="preserve"> </w:t>
      </w:r>
      <w:r w:rsidR="00A0692F">
        <w:rPr>
          <w:rFonts w:ascii="Book Antiqua" w:hAnsi="Book Antiqua" w:cs="Book Antiqua"/>
          <w:lang w:val="sq-AL"/>
        </w:rPr>
        <w:t>Isole di Sicilia</w:t>
      </w:r>
      <w:r>
        <w:rPr>
          <w:rFonts w:ascii="Book Antiqua" w:hAnsi="Book Antiqua" w:cs="Book Antiqua"/>
          <w:lang w:val="sq-AL"/>
        </w:rPr>
        <w:t xml:space="preserve"> si riserva il diritto di procedere d’ufficio a verifiche, anche a campione, in ordine alla veridicità delle dichiarazioni;</w:t>
      </w:r>
    </w:p>
    <w:p w14:paraId="0267B5F6" w14:textId="77777777" w:rsidR="003C00B6" w:rsidRDefault="003C00B6" w:rsidP="003C00B6">
      <w:pPr>
        <w:numPr>
          <w:ilvl w:val="0"/>
          <w:numId w:val="2"/>
        </w:numPr>
        <w:tabs>
          <w:tab w:val="left" w:pos="0"/>
        </w:tabs>
        <w:autoSpaceDE w:val="0"/>
        <w:spacing w:after="120" w:line="300" w:lineRule="exact"/>
        <w:ind w:left="426" w:hanging="426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lang w:val="sq-AL"/>
        </w:rPr>
        <w:t>di essere consapevole che, qualora fosse accertata la non veridicità del contenuto della presente dichiarazione, questo operatore economico verrà escluso dalla procedura ad evidenza pubblica per la quale è rilasciata;</w:t>
      </w:r>
    </w:p>
    <w:p w14:paraId="5FBC5CC8" w14:textId="77777777" w:rsidR="003C00B6" w:rsidRDefault="003C00B6" w:rsidP="003C00B6">
      <w:pPr>
        <w:numPr>
          <w:ilvl w:val="0"/>
          <w:numId w:val="2"/>
        </w:numPr>
        <w:tabs>
          <w:tab w:val="left" w:pos="0"/>
        </w:tabs>
        <w:spacing w:after="120" w:line="300" w:lineRule="exact"/>
        <w:ind w:left="426" w:right="-1" w:hanging="426"/>
        <w:jc w:val="both"/>
        <w:rPr>
          <w:rFonts w:ascii="Book Antiqua" w:hAnsi="Book Antiqua" w:cs="Book Antiqua"/>
        </w:rPr>
      </w:pPr>
      <w:proofErr w:type="gramStart"/>
      <w:r>
        <w:rPr>
          <w:rFonts w:ascii="Book Antiqua" w:hAnsi="Book Antiqua" w:cs="Book Antiqua"/>
        </w:rPr>
        <w:t>che</w:t>
      </w:r>
      <w:proofErr w:type="gramEnd"/>
      <w:r>
        <w:rPr>
          <w:rFonts w:ascii="Book Antiqua" w:hAnsi="Book Antiqua" w:cs="Book Antiqua"/>
        </w:rPr>
        <w:t xml:space="preserve"> per la ricezione di ogni eventuale comunicazione inerente la procedura in oggetto e/o di richieste di chiarimento e/o integrazione della documentazione presentata, che la Stazione Appaltante invierà anche solo a mezzo PEC, di eleggere domicilio in ________________________, Via ________________________, PEC ___________________________, fax ___________________, tel. __________________________;</w:t>
      </w:r>
    </w:p>
    <w:p w14:paraId="58404A43" w14:textId="77777777" w:rsidR="003C00B6" w:rsidRDefault="003C00B6" w:rsidP="003C00B6">
      <w:pPr>
        <w:numPr>
          <w:ilvl w:val="0"/>
          <w:numId w:val="2"/>
        </w:numPr>
        <w:tabs>
          <w:tab w:val="left" w:pos="0"/>
        </w:tabs>
        <w:spacing w:after="120" w:line="300" w:lineRule="exact"/>
        <w:ind w:left="426" w:right="-1" w:hanging="426"/>
        <w:jc w:val="both"/>
        <w:rPr>
          <w:rFonts w:ascii="Book Antiqua" w:hAnsi="Book Antiqua" w:cs="Book Antiqua"/>
        </w:rPr>
      </w:pPr>
      <w:proofErr w:type="gramStart"/>
      <w:r>
        <w:rPr>
          <w:rFonts w:ascii="Book Antiqua" w:hAnsi="Book Antiqua" w:cs="Book Antiqua"/>
        </w:rPr>
        <w:t>di</w:t>
      </w:r>
      <w:proofErr w:type="gramEnd"/>
      <w:r>
        <w:rPr>
          <w:rFonts w:ascii="Book Antiqua" w:hAnsi="Book Antiqua" w:cs="Book Antiqua"/>
        </w:rPr>
        <w:t xml:space="preserve"> autorizzare espressamente la Stazione Appaltante ad inviare le comunicazioni di cui all’art. 79, comma 5, del </w:t>
      </w:r>
      <w:proofErr w:type="spellStart"/>
      <w:r>
        <w:rPr>
          <w:rFonts w:ascii="Book Antiqua" w:hAnsi="Book Antiqua" w:cs="Book Antiqua"/>
        </w:rPr>
        <w:t>D.Lgs.</w:t>
      </w:r>
      <w:proofErr w:type="spellEnd"/>
      <w:r>
        <w:rPr>
          <w:rFonts w:ascii="Book Antiqua" w:hAnsi="Book Antiqua" w:cs="Book Antiqua"/>
        </w:rPr>
        <w:t xml:space="preserve"> n. 163/2006 a mezzo PEC.</w:t>
      </w:r>
    </w:p>
    <w:p w14:paraId="356DC282" w14:textId="77777777" w:rsidR="003C00B6" w:rsidRDefault="003C00B6" w:rsidP="003C00B6">
      <w:pPr>
        <w:spacing w:after="120" w:line="300" w:lineRule="exact"/>
        <w:jc w:val="both"/>
        <w:rPr>
          <w:rFonts w:ascii="Book Antiqua" w:hAnsi="Book Antiqua" w:cs="Book Antiqua"/>
        </w:rPr>
      </w:pPr>
    </w:p>
    <w:p w14:paraId="4ECBCAB8" w14:textId="77777777" w:rsidR="003C00B6" w:rsidRDefault="003C00B6" w:rsidP="003C00B6">
      <w:pPr>
        <w:spacing w:after="120" w:line="300" w:lineRule="exact"/>
        <w:jc w:val="both"/>
        <w:rPr>
          <w:rFonts w:ascii="Book Antiqua" w:hAnsi="Book Antiqua" w:cs="Book Antiqua"/>
          <w:lang w:val="sq-AL"/>
        </w:rPr>
      </w:pPr>
      <w:r>
        <w:rPr>
          <w:rFonts w:ascii="Book Antiqua" w:hAnsi="Book Antiqua" w:cs="Book Antiqua"/>
          <w:lang w:val="sq-AL"/>
        </w:rPr>
        <w:t>___________, lì _________________</w:t>
      </w:r>
    </w:p>
    <w:p w14:paraId="7B2CD858" w14:textId="77777777" w:rsidR="003C00B6" w:rsidRDefault="003C00B6" w:rsidP="003C00B6">
      <w:pPr>
        <w:widowControl w:val="0"/>
        <w:autoSpaceDE w:val="0"/>
        <w:spacing w:before="120" w:after="120"/>
        <w:ind w:left="4536"/>
        <w:jc w:val="center"/>
        <w:rPr>
          <w:rFonts w:ascii="Book Antiqua" w:hAnsi="Book Antiqua" w:cs="Book Antiqua"/>
          <w:lang w:val="sq-AL"/>
        </w:rPr>
      </w:pPr>
      <w:r>
        <w:rPr>
          <w:rFonts w:ascii="Book Antiqua" w:hAnsi="Book Antiqua" w:cs="Book Antiqua"/>
          <w:lang w:val="sq-AL"/>
        </w:rPr>
        <w:t>____________________________</w:t>
      </w:r>
    </w:p>
    <w:p w14:paraId="0274B091" w14:textId="77777777" w:rsidR="003C00B6" w:rsidRDefault="003C00B6" w:rsidP="003C00B6">
      <w:pPr>
        <w:widowControl w:val="0"/>
        <w:autoSpaceDE w:val="0"/>
        <w:spacing w:after="120"/>
        <w:ind w:left="4536"/>
        <w:jc w:val="center"/>
        <w:rPr>
          <w:rFonts w:ascii="Book Antiqua" w:hAnsi="Book Antiqua" w:cs="Book Antiqua"/>
          <w:b/>
          <w:color w:val="000000"/>
          <w:u w:val="single"/>
          <w:lang w:val="sq-AL"/>
        </w:rPr>
      </w:pPr>
      <w:r>
        <w:rPr>
          <w:rFonts w:ascii="Book Antiqua" w:hAnsi="Book Antiqua" w:cs="Book Antiqua"/>
          <w:lang w:val="sq-AL"/>
        </w:rPr>
        <w:t>(timbro e firma del dichiarante)</w:t>
      </w:r>
    </w:p>
    <w:p w14:paraId="51A6633F" w14:textId="77777777" w:rsidR="003C00B6" w:rsidRDefault="003C00B6" w:rsidP="003C00B6">
      <w:pPr>
        <w:tabs>
          <w:tab w:val="left" w:pos="0"/>
        </w:tabs>
        <w:autoSpaceDE w:val="0"/>
        <w:spacing w:after="120" w:line="300" w:lineRule="exact"/>
        <w:jc w:val="both"/>
        <w:rPr>
          <w:rFonts w:ascii="Book Antiqua" w:hAnsi="Book Antiqua" w:cs="Book Antiqua"/>
        </w:rPr>
      </w:pPr>
    </w:p>
    <w:p w14:paraId="773A470C" w14:textId="77777777" w:rsidR="00716E68" w:rsidRDefault="00716E68"/>
    <w:sectPr w:rsidR="00716E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B6"/>
    <w:rsid w:val="000567DD"/>
    <w:rsid w:val="00056B49"/>
    <w:rsid w:val="00064250"/>
    <w:rsid w:val="00067E41"/>
    <w:rsid w:val="00076F79"/>
    <w:rsid w:val="00094F6F"/>
    <w:rsid w:val="00095B17"/>
    <w:rsid w:val="000A3C81"/>
    <w:rsid w:val="000E0274"/>
    <w:rsid w:val="0011473C"/>
    <w:rsid w:val="00142848"/>
    <w:rsid w:val="00160540"/>
    <w:rsid w:val="001A4BA1"/>
    <w:rsid w:val="001E029F"/>
    <w:rsid w:val="00203107"/>
    <w:rsid w:val="002224CD"/>
    <w:rsid w:val="00252586"/>
    <w:rsid w:val="00286701"/>
    <w:rsid w:val="002A239B"/>
    <w:rsid w:val="002B7E1E"/>
    <w:rsid w:val="002C1D4A"/>
    <w:rsid w:val="002D336C"/>
    <w:rsid w:val="002F31F9"/>
    <w:rsid w:val="003145C9"/>
    <w:rsid w:val="003151CC"/>
    <w:rsid w:val="00331023"/>
    <w:rsid w:val="0035678D"/>
    <w:rsid w:val="003653CA"/>
    <w:rsid w:val="00380CD5"/>
    <w:rsid w:val="003978EF"/>
    <w:rsid w:val="003C00B6"/>
    <w:rsid w:val="0043257A"/>
    <w:rsid w:val="00437939"/>
    <w:rsid w:val="00451BC8"/>
    <w:rsid w:val="0046414C"/>
    <w:rsid w:val="004B1394"/>
    <w:rsid w:val="004B563D"/>
    <w:rsid w:val="004C6940"/>
    <w:rsid w:val="004D03E7"/>
    <w:rsid w:val="00506127"/>
    <w:rsid w:val="005424D4"/>
    <w:rsid w:val="00545692"/>
    <w:rsid w:val="00562077"/>
    <w:rsid w:val="005A2940"/>
    <w:rsid w:val="005F4059"/>
    <w:rsid w:val="00602C4B"/>
    <w:rsid w:val="00613BB5"/>
    <w:rsid w:val="0061546A"/>
    <w:rsid w:val="0061604F"/>
    <w:rsid w:val="00616F31"/>
    <w:rsid w:val="00623A09"/>
    <w:rsid w:val="006527C4"/>
    <w:rsid w:val="00664BFF"/>
    <w:rsid w:val="00690C08"/>
    <w:rsid w:val="006D564E"/>
    <w:rsid w:val="006E0681"/>
    <w:rsid w:val="006F0037"/>
    <w:rsid w:val="006F4C33"/>
    <w:rsid w:val="00716E68"/>
    <w:rsid w:val="00767ADC"/>
    <w:rsid w:val="007811C0"/>
    <w:rsid w:val="00782ADC"/>
    <w:rsid w:val="007B0F60"/>
    <w:rsid w:val="007B4DCA"/>
    <w:rsid w:val="007F098F"/>
    <w:rsid w:val="007F4725"/>
    <w:rsid w:val="0080584E"/>
    <w:rsid w:val="00806BB1"/>
    <w:rsid w:val="00811DCD"/>
    <w:rsid w:val="008143E8"/>
    <w:rsid w:val="008423AC"/>
    <w:rsid w:val="00876D0E"/>
    <w:rsid w:val="008974CB"/>
    <w:rsid w:val="008A1ACE"/>
    <w:rsid w:val="008B00FD"/>
    <w:rsid w:val="008D2B46"/>
    <w:rsid w:val="008F46A0"/>
    <w:rsid w:val="00925887"/>
    <w:rsid w:val="0094549C"/>
    <w:rsid w:val="00957CE9"/>
    <w:rsid w:val="009B33B8"/>
    <w:rsid w:val="009C72A8"/>
    <w:rsid w:val="009D65C5"/>
    <w:rsid w:val="009F0F35"/>
    <w:rsid w:val="009F7221"/>
    <w:rsid w:val="00A040DC"/>
    <w:rsid w:val="00A0692F"/>
    <w:rsid w:val="00A14C87"/>
    <w:rsid w:val="00A4661C"/>
    <w:rsid w:val="00AB339F"/>
    <w:rsid w:val="00B11B99"/>
    <w:rsid w:val="00B153AE"/>
    <w:rsid w:val="00B368CB"/>
    <w:rsid w:val="00B54485"/>
    <w:rsid w:val="00B70329"/>
    <w:rsid w:val="00B72E1F"/>
    <w:rsid w:val="00B7553B"/>
    <w:rsid w:val="00BA2007"/>
    <w:rsid w:val="00BA67A5"/>
    <w:rsid w:val="00BB585A"/>
    <w:rsid w:val="00BC4AD0"/>
    <w:rsid w:val="00BD7422"/>
    <w:rsid w:val="00BE5DE3"/>
    <w:rsid w:val="00C02743"/>
    <w:rsid w:val="00C12054"/>
    <w:rsid w:val="00C26AED"/>
    <w:rsid w:val="00C30630"/>
    <w:rsid w:val="00C3251C"/>
    <w:rsid w:val="00C374D1"/>
    <w:rsid w:val="00C46823"/>
    <w:rsid w:val="00C56FD5"/>
    <w:rsid w:val="00C802C2"/>
    <w:rsid w:val="00CB6841"/>
    <w:rsid w:val="00D02D1E"/>
    <w:rsid w:val="00D12A92"/>
    <w:rsid w:val="00D23B7A"/>
    <w:rsid w:val="00D65A4A"/>
    <w:rsid w:val="00D771A3"/>
    <w:rsid w:val="00DA4150"/>
    <w:rsid w:val="00DC7CDF"/>
    <w:rsid w:val="00DF610D"/>
    <w:rsid w:val="00E63F42"/>
    <w:rsid w:val="00E8792D"/>
    <w:rsid w:val="00E93901"/>
    <w:rsid w:val="00EC3BF3"/>
    <w:rsid w:val="00ED5F4C"/>
    <w:rsid w:val="00EF06DB"/>
    <w:rsid w:val="00F038CA"/>
    <w:rsid w:val="00F10D56"/>
    <w:rsid w:val="00F2186B"/>
    <w:rsid w:val="00F42B33"/>
    <w:rsid w:val="00F64B56"/>
    <w:rsid w:val="00FC6A90"/>
    <w:rsid w:val="00FC7347"/>
    <w:rsid w:val="00FF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D85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00B6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rsid w:val="003C00B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02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00B6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rsid w:val="003C00B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02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pec.gacisoledisicilia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845</Words>
  <Characters>4820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Caterina Borruso</cp:lastModifiedBy>
  <cp:revision>4</cp:revision>
  <dcterms:created xsi:type="dcterms:W3CDTF">2014-12-22T07:56:00Z</dcterms:created>
  <dcterms:modified xsi:type="dcterms:W3CDTF">2014-12-22T07:57:00Z</dcterms:modified>
</cp:coreProperties>
</file>